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6C0EC" w14:textId="06AD162C" w:rsidR="00A438F5" w:rsidRPr="00A438F5" w:rsidRDefault="00A438F5" w:rsidP="00A438F5">
      <w:pPr>
        <w:ind w:left="0" w:firstLineChars="200" w:firstLine="560"/>
        <w:rPr>
          <w:rFonts w:eastAsia="楷体_GB2312" w:hAnsi="楷体" w:hint="eastAsia"/>
          <w:bCs/>
          <w:sz w:val="28"/>
          <w:szCs w:val="28"/>
        </w:rPr>
      </w:pPr>
      <w:r w:rsidRPr="00A438F5">
        <w:rPr>
          <w:rFonts w:eastAsia="楷体_GB2312" w:hAnsi="楷体" w:hint="eastAsia"/>
          <w:bCs/>
          <w:sz w:val="28"/>
          <w:szCs w:val="28"/>
        </w:rPr>
        <w:t>齐波，男，教授</w:t>
      </w:r>
      <w:r>
        <w:rPr>
          <w:rFonts w:eastAsia="楷体_GB2312" w:hAnsi="楷体" w:hint="eastAsia"/>
          <w:bCs/>
          <w:sz w:val="28"/>
          <w:szCs w:val="28"/>
        </w:rPr>
        <w:t>、</w:t>
      </w:r>
      <w:r w:rsidRPr="00A438F5">
        <w:rPr>
          <w:rFonts w:eastAsia="楷体_GB2312" w:hAnsi="楷体" w:hint="eastAsia"/>
          <w:bCs/>
          <w:sz w:val="28"/>
          <w:szCs w:val="28"/>
        </w:rPr>
        <w:t>博士生导师</w:t>
      </w:r>
      <w:r>
        <w:rPr>
          <w:rFonts w:eastAsia="楷体_GB2312" w:hAnsi="楷体" w:hint="eastAsia"/>
          <w:bCs/>
          <w:sz w:val="28"/>
          <w:szCs w:val="28"/>
        </w:rPr>
        <w:t>，</w:t>
      </w:r>
      <w:r w:rsidRPr="00A438F5">
        <w:rPr>
          <w:rFonts w:eastAsia="楷体_GB2312" w:hAnsi="楷体" w:hint="eastAsia"/>
          <w:bCs/>
          <w:sz w:val="28"/>
          <w:szCs w:val="28"/>
        </w:rPr>
        <w:t>国家级</w:t>
      </w:r>
      <w:r>
        <w:rPr>
          <w:rFonts w:eastAsia="楷体_GB2312" w:hAnsi="楷体" w:hint="eastAsia"/>
          <w:bCs/>
          <w:sz w:val="28"/>
          <w:szCs w:val="28"/>
        </w:rPr>
        <w:t>青年</w:t>
      </w:r>
      <w:r w:rsidRPr="00A438F5">
        <w:rPr>
          <w:rFonts w:eastAsia="楷体_GB2312" w:hAnsi="楷体" w:hint="eastAsia"/>
          <w:bCs/>
          <w:sz w:val="28"/>
          <w:szCs w:val="28"/>
        </w:rPr>
        <w:t>人才计划</w:t>
      </w:r>
      <w:r>
        <w:rPr>
          <w:rFonts w:eastAsia="楷体_GB2312" w:hAnsi="楷体" w:hint="eastAsia"/>
          <w:bCs/>
          <w:sz w:val="28"/>
          <w:szCs w:val="28"/>
        </w:rPr>
        <w:t>入选者</w:t>
      </w:r>
      <w:r w:rsidRPr="00A438F5">
        <w:rPr>
          <w:rFonts w:eastAsia="楷体_GB2312" w:hAnsi="楷体" w:hint="eastAsia"/>
          <w:bCs/>
          <w:sz w:val="28"/>
          <w:szCs w:val="28"/>
        </w:rPr>
        <w:t>。</w:t>
      </w:r>
      <w:r w:rsidRPr="00A438F5">
        <w:rPr>
          <w:rFonts w:eastAsia="楷体_GB2312" w:hAnsi="楷体" w:hint="eastAsia"/>
          <w:bCs/>
          <w:sz w:val="28"/>
          <w:szCs w:val="28"/>
        </w:rPr>
        <w:t>2010</w:t>
      </w:r>
      <w:r w:rsidRPr="00A438F5">
        <w:rPr>
          <w:rFonts w:eastAsia="楷体_GB2312" w:hAnsi="楷体" w:hint="eastAsia"/>
          <w:bCs/>
          <w:sz w:val="28"/>
          <w:szCs w:val="28"/>
        </w:rPr>
        <w:t>年毕业于华北电力大学高电压与绝缘技术专业，获博士学位。</w:t>
      </w:r>
      <w:r>
        <w:rPr>
          <w:rFonts w:eastAsia="楷体_GB2312" w:hAnsi="楷体" w:hint="eastAsia"/>
          <w:bCs/>
          <w:sz w:val="28"/>
          <w:szCs w:val="28"/>
        </w:rPr>
        <w:t>现任新能源电力系统全国重点实验室副主任、华北电力大学高电压与绝缘技术研究所所长，</w:t>
      </w:r>
      <w:r w:rsidRPr="00A438F5">
        <w:rPr>
          <w:rFonts w:eastAsia="楷体_GB2312" w:hAnsi="楷体" w:hint="eastAsia"/>
          <w:bCs/>
          <w:sz w:val="28"/>
          <w:szCs w:val="28"/>
        </w:rPr>
        <w:t>兼任中国能源研究会能源装备智能检修与安全运行专业委员会副主任委员</w:t>
      </w:r>
      <w:r>
        <w:rPr>
          <w:rFonts w:eastAsia="楷体_GB2312" w:hAnsi="楷体" w:hint="eastAsia"/>
          <w:bCs/>
          <w:sz w:val="28"/>
          <w:szCs w:val="28"/>
        </w:rPr>
        <w:t>、</w:t>
      </w:r>
      <w:r w:rsidRPr="00A438F5">
        <w:rPr>
          <w:rFonts w:eastAsia="楷体_GB2312" w:hAnsi="楷体" w:hint="eastAsia"/>
          <w:bCs/>
          <w:sz w:val="28"/>
          <w:szCs w:val="28"/>
        </w:rPr>
        <w:t>中关村智能电力产业技术联盟智能感知技术专业委员会副主任委员</w:t>
      </w:r>
      <w:r>
        <w:rPr>
          <w:rFonts w:eastAsia="楷体_GB2312" w:hAnsi="楷体" w:hint="eastAsia"/>
          <w:bCs/>
          <w:sz w:val="28"/>
          <w:szCs w:val="28"/>
        </w:rPr>
        <w:t>、</w:t>
      </w:r>
      <w:r w:rsidRPr="00A438F5">
        <w:rPr>
          <w:rFonts w:eastAsia="楷体_GB2312" w:hAnsi="楷体" w:hint="eastAsia"/>
          <w:bCs/>
          <w:sz w:val="28"/>
          <w:szCs w:val="28"/>
        </w:rPr>
        <w:t>国际大电网会议</w:t>
      </w:r>
      <w:r w:rsidRPr="00A438F5">
        <w:rPr>
          <w:rFonts w:eastAsia="楷体_GB2312" w:hAnsi="楷体" w:hint="eastAsia"/>
          <w:bCs/>
          <w:sz w:val="28"/>
          <w:szCs w:val="28"/>
        </w:rPr>
        <w:t xml:space="preserve">CIGRE </w:t>
      </w:r>
      <w:r w:rsidRPr="00A438F5">
        <w:rPr>
          <w:rFonts w:eastAsia="楷体_GB2312" w:hAnsi="楷体" w:hint="eastAsia"/>
          <w:bCs/>
          <w:sz w:val="28"/>
          <w:szCs w:val="28"/>
        </w:rPr>
        <w:t>变压器和电抗器专委会</w:t>
      </w:r>
      <w:r w:rsidRPr="00A438F5">
        <w:rPr>
          <w:rFonts w:eastAsia="楷体_GB2312" w:hAnsi="楷体" w:hint="eastAsia"/>
          <w:bCs/>
          <w:sz w:val="28"/>
          <w:szCs w:val="28"/>
        </w:rPr>
        <w:t>(CIGRE SC A2)</w:t>
      </w:r>
      <w:r>
        <w:rPr>
          <w:rFonts w:eastAsia="楷体_GB2312" w:hAnsi="楷体" w:hint="eastAsia"/>
          <w:bCs/>
          <w:sz w:val="28"/>
          <w:szCs w:val="28"/>
        </w:rPr>
        <w:t>中国</w:t>
      </w:r>
      <w:r w:rsidRPr="00A438F5">
        <w:rPr>
          <w:rFonts w:eastAsia="楷体_GB2312" w:hAnsi="楷体" w:hint="eastAsia"/>
          <w:bCs/>
          <w:sz w:val="28"/>
          <w:szCs w:val="28"/>
        </w:rPr>
        <w:t>国家委员会委员、中国能源行业高压直流输电技术标准化技术委员会委员。</w:t>
      </w:r>
    </w:p>
    <w:p w14:paraId="0CF3EA64" w14:textId="77777777" w:rsidR="00A438F5" w:rsidRPr="00A438F5" w:rsidRDefault="00A438F5" w:rsidP="00A438F5">
      <w:pPr>
        <w:ind w:left="0" w:firstLineChars="200" w:firstLine="560"/>
        <w:rPr>
          <w:rFonts w:eastAsia="楷体_GB2312" w:hAnsi="楷体" w:hint="eastAsia"/>
          <w:bCs/>
          <w:sz w:val="28"/>
          <w:szCs w:val="28"/>
        </w:rPr>
      </w:pPr>
    </w:p>
    <w:p w14:paraId="0473AAD7" w14:textId="3DFA3E7E" w:rsidR="00A438F5" w:rsidRPr="00A438F5" w:rsidRDefault="00A438F5" w:rsidP="00A438F5">
      <w:pPr>
        <w:ind w:left="0" w:firstLineChars="200" w:firstLine="560"/>
        <w:rPr>
          <w:rFonts w:eastAsia="楷体_GB2312" w:hAnsi="楷体" w:hint="eastAsia"/>
          <w:bCs/>
          <w:sz w:val="28"/>
          <w:szCs w:val="28"/>
        </w:rPr>
      </w:pPr>
      <w:r w:rsidRPr="00A438F5">
        <w:rPr>
          <w:rFonts w:eastAsia="楷体_GB2312" w:hAnsi="楷体" w:hint="eastAsia"/>
          <w:bCs/>
          <w:sz w:val="28"/>
          <w:szCs w:val="28"/>
        </w:rPr>
        <w:t>主要从事电气设备</w:t>
      </w:r>
      <w:r>
        <w:rPr>
          <w:rFonts w:eastAsia="楷体_GB2312" w:hAnsi="楷体" w:hint="eastAsia"/>
          <w:bCs/>
          <w:sz w:val="28"/>
          <w:szCs w:val="28"/>
        </w:rPr>
        <w:t>健康状态先进感知与智能</w:t>
      </w:r>
      <w:r w:rsidRPr="00A438F5">
        <w:rPr>
          <w:rFonts w:eastAsia="楷体_GB2312" w:hAnsi="楷体" w:hint="eastAsia"/>
          <w:bCs/>
          <w:sz w:val="28"/>
          <w:szCs w:val="28"/>
        </w:rPr>
        <w:t>诊断、电介质空间电场</w:t>
      </w:r>
      <w:r w:rsidRPr="00A438F5">
        <w:rPr>
          <w:rFonts w:eastAsia="楷体_GB2312" w:hAnsi="楷体" w:hint="eastAsia"/>
          <w:bCs/>
          <w:sz w:val="28"/>
          <w:szCs w:val="28"/>
        </w:rPr>
        <w:t>/</w:t>
      </w:r>
      <w:r w:rsidRPr="00A438F5">
        <w:rPr>
          <w:rFonts w:eastAsia="楷体_GB2312" w:hAnsi="楷体" w:hint="eastAsia"/>
          <w:bCs/>
          <w:sz w:val="28"/>
          <w:szCs w:val="28"/>
        </w:rPr>
        <w:t>电荷测量</w:t>
      </w:r>
      <w:r>
        <w:rPr>
          <w:rFonts w:eastAsia="楷体_GB2312" w:hAnsi="楷体" w:hint="eastAsia"/>
          <w:bCs/>
          <w:sz w:val="28"/>
          <w:szCs w:val="28"/>
        </w:rPr>
        <w:t>、</w:t>
      </w:r>
      <w:r w:rsidRPr="00A438F5">
        <w:rPr>
          <w:rFonts w:eastAsia="楷体_GB2312" w:hAnsi="楷体" w:hint="eastAsia"/>
          <w:bCs/>
          <w:sz w:val="28"/>
          <w:szCs w:val="28"/>
        </w:rPr>
        <w:t>高性能绝缘</w:t>
      </w:r>
      <w:r>
        <w:rPr>
          <w:rFonts w:eastAsia="楷体_GB2312" w:hAnsi="楷体" w:hint="eastAsia"/>
          <w:bCs/>
          <w:sz w:val="28"/>
          <w:szCs w:val="28"/>
        </w:rPr>
        <w:t>材料</w:t>
      </w:r>
      <w:r w:rsidRPr="00A438F5">
        <w:rPr>
          <w:rFonts w:eastAsia="楷体_GB2312" w:hAnsi="楷体" w:hint="eastAsia"/>
          <w:bCs/>
          <w:sz w:val="28"/>
          <w:szCs w:val="28"/>
        </w:rPr>
        <w:t>等方面的研究。获得国家科技进步二等奖</w:t>
      </w:r>
      <w:r w:rsidRPr="00A438F5">
        <w:rPr>
          <w:rFonts w:eastAsia="楷体_GB2312" w:hAnsi="楷体" w:hint="eastAsia"/>
          <w:bCs/>
          <w:sz w:val="28"/>
          <w:szCs w:val="28"/>
        </w:rPr>
        <w:t>1</w:t>
      </w:r>
      <w:r w:rsidRPr="00A438F5">
        <w:rPr>
          <w:rFonts w:eastAsia="楷体_GB2312" w:hAnsi="楷体" w:hint="eastAsia"/>
          <w:bCs/>
          <w:sz w:val="28"/>
          <w:szCs w:val="28"/>
        </w:rPr>
        <w:t>项，省部级科技进步一等奖</w:t>
      </w:r>
      <w:r>
        <w:rPr>
          <w:rFonts w:eastAsia="楷体_GB2312" w:hAnsi="楷体"/>
          <w:bCs/>
          <w:sz w:val="28"/>
          <w:szCs w:val="28"/>
        </w:rPr>
        <w:t>3</w:t>
      </w:r>
      <w:r w:rsidRPr="00A438F5">
        <w:rPr>
          <w:rFonts w:eastAsia="楷体_GB2312" w:hAnsi="楷体" w:hint="eastAsia"/>
          <w:bCs/>
          <w:sz w:val="28"/>
          <w:szCs w:val="28"/>
        </w:rPr>
        <w:t>项。</w:t>
      </w:r>
    </w:p>
    <w:p w14:paraId="5E0DC5C8" w14:textId="77777777" w:rsidR="00A438F5" w:rsidRPr="00A438F5" w:rsidRDefault="00A438F5" w:rsidP="00A438F5">
      <w:pPr>
        <w:ind w:left="0" w:firstLineChars="200" w:firstLine="560"/>
        <w:rPr>
          <w:rFonts w:eastAsia="楷体_GB2312" w:hAnsi="楷体" w:hint="eastAsia"/>
          <w:bCs/>
          <w:sz w:val="28"/>
          <w:szCs w:val="28"/>
        </w:rPr>
      </w:pPr>
    </w:p>
    <w:p w14:paraId="6D1B52A2" w14:textId="77777777" w:rsidR="00A438F5" w:rsidRDefault="00A438F5" w:rsidP="00A438F5">
      <w:pPr>
        <w:ind w:left="0" w:firstLineChars="200" w:firstLine="560"/>
        <w:rPr>
          <w:rFonts w:eastAsia="楷体_GB2312" w:hAnsi="楷体" w:hint="eastAsia"/>
          <w:bCs/>
          <w:sz w:val="28"/>
          <w:szCs w:val="28"/>
        </w:rPr>
      </w:pPr>
      <w:r w:rsidRPr="00A438F5">
        <w:rPr>
          <w:rFonts w:eastAsia="楷体_GB2312" w:hAnsi="楷体" w:hint="eastAsia"/>
          <w:bCs/>
          <w:sz w:val="28"/>
          <w:szCs w:val="28"/>
        </w:rPr>
        <w:t>联系电话：</w:t>
      </w:r>
      <w:r w:rsidRPr="00A438F5">
        <w:rPr>
          <w:rFonts w:eastAsia="楷体_GB2312" w:hAnsi="楷体" w:hint="eastAsia"/>
          <w:bCs/>
          <w:sz w:val="28"/>
          <w:szCs w:val="28"/>
        </w:rPr>
        <w:t>010-61771400</w:t>
      </w:r>
    </w:p>
    <w:p w14:paraId="1B8EA7AF" w14:textId="542A12AD" w:rsidR="00DF65A3" w:rsidRPr="00A438F5" w:rsidRDefault="00A438F5" w:rsidP="00A438F5">
      <w:pPr>
        <w:ind w:left="0" w:firstLineChars="200" w:firstLine="560"/>
        <w:rPr>
          <w:bCs/>
        </w:rPr>
      </w:pPr>
      <w:r w:rsidRPr="00A438F5">
        <w:rPr>
          <w:rFonts w:eastAsia="楷体_GB2312" w:hAnsi="楷体" w:hint="eastAsia"/>
          <w:bCs/>
          <w:sz w:val="28"/>
          <w:szCs w:val="28"/>
        </w:rPr>
        <w:t>E-mail</w:t>
      </w:r>
      <w:r w:rsidRPr="00A438F5">
        <w:rPr>
          <w:rFonts w:eastAsia="楷体_GB2312" w:hAnsi="楷体" w:hint="eastAsia"/>
          <w:bCs/>
          <w:sz w:val="28"/>
          <w:szCs w:val="28"/>
        </w:rPr>
        <w:t>：</w:t>
      </w:r>
      <w:r w:rsidRPr="00A438F5">
        <w:rPr>
          <w:rFonts w:eastAsia="楷体_GB2312" w:hAnsi="楷体" w:hint="eastAsia"/>
          <w:bCs/>
          <w:sz w:val="28"/>
          <w:szCs w:val="28"/>
        </w:rPr>
        <w:t>lqicb@ncepu.edu.cn</w:t>
      </w:r>
    </w:p>
    <w:sectPr w:rsidR="00DF65A3" w:rsidRPr="00A438F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8272C" w14:textId="77777777" w:rsidR="00B640DB" w:rsidRDefault="00B640DB" w:rsidP="00CF7691">
      <w:pPr>
        <w:spacing w:line="240" w:lineRule="auto"/>
      </w:pPr>
      <w:r>
        <w:separator/>
      </w:r>
    </w:p>
  </w:endnote>
  <w:endnote w:type="continuationSeparator" w:id="0">
    <w:p w14:paraId="1DDF08E0" w14:textId="77777777" w:rsidR="00B640DB" w:rsidRDefault="00B640DB" w:rsidP="00CF76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F5FE2" w14:textId="77777777" w:rsidR="00B640DB" w:rsidRDefault="00B640DB" w:rsidP="00CF7691">
      <w:pPr>
        <w:spacing w:line="240" w:lineRule="auto"/>
      </w:pPr>
      <w:r>
        <w:separator/>
      </w:r>
    </w:p>
  </w:footnote>
  <w:footnote w:type="continuationSeparator" w:id="0">
    <w:p w14:paraId="72D02EDB" w14:textId="77777777" w:rsidR="00B640DB" w:rsidRDefault="00B640DB" w:rsidP="00CF769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E5A"/>
    <w:rsid w:val="0017578A"/>
    <w:rsid w:val="001953AD"/>
    <w:rsid w:val="0021400F"/>
    <w:rsid w:val="002522E2"/>
    <w:rsid w:val="00315E5A"/>
    <w:rsid w:val="00484F5F"/>
    <w:rsid w:val="007E29C1"/>
    <w:rsid w:val="009A412F"/>
    <w:rsid w:val="009C3598"/>
    <w:rsid w:val="00A438F5"/>
    <w:rsid w:val="00B20FE1"/>
    <w:rsid w:val="00B640DB"/>
    <w:rsid w:val="00C538BA"/>
    <w:rsid w:val="00CF7691"/>
    <w:rsid w:val="00DF65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D1917C"/>
  <w15:chartTrackingRefBased/>
  <w15:docId w15:val="{04967FD3-4203-4D12-BB19-925CD5CE3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7691"/>
    <w:pPr>
      <w:spacing w:line="300" w:lineRule="auto"/>
      <w:ind w:left="340" w:hanging="34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7691"/>
    <w:pPr>
      <w:widowControl w:val="0"/>
      <w:pBdr>
        <w:bottom w:val="single" w:sz="6" w:space="1" w:color="auto"/>
      </w:pBdr>
      <w:tabs>
        <w:tab w:val="center" w:pos="4153"/>
        <w:tab w:val="right" w:pos="8306"/>
      </w:tabs>
      <w:snapToGrid w:val="0"/>
      <w:spacing w:line="240" w:lineRule="auto"/>
      <w:ind w:left="0" w:firstLine="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CF7691"/>
    <w:rPr>
      <w:sz w:val="18"/>
      <w:szCs w:val="18"/>
    </w:rPr>
  </w:style>
  <w:style w:type="paragraph" w:styleId="a5">
    <w:name w:val="footer"/>
    <w:basedOn w:val="a"/>
    <w:link w:val="a6"/>
    <w:uiPriority w:val="99"/>
    <w:unhideWhenUsed/>
    <w:rsid w:val="00CF7691"/>
    <w:pPr>
      <w:widowControl w:val="0"/>
      <w:tabs>
        <w:tab w:val="center" w:pos="4153"/>
        <w:tab w:val="right" w:pos="8306"/>
      </w:tabs>
      <w:snapToGrid w:val="0"/>
      <w:spacing w:line="240" w:lineRule="auto"/>
      <w:ind w:left="0" w:firstLine="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CF7691"/>
    <w:rPr>
      <w:sz w:val="18"/>
      <w:szCs w:val="18"/>
    </w:rPr>
  </w:style>
  <w:style w:type="paragraph" w:styleId="a7">
    <w:name w:val="Normal (Web)"/>
    <w:basedOn w:val="a"/>
    <w:unhideWhenUsed/>
    <w:rsid w:val="00CF7691"/>
    <w:pPr>
      <w:spacing w:before="100" w:beforeAutospacing="1" w:after="100" w:afterAutospacing="1" w:line="240" w:lineRule="auto"/>
      <w:ind w:left="0" w:firstLine="0"/>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020280">
      <w:bodyDiv w:val="1"/>
      <w:marLeft w:val="0"/>
      <w:marRight w:val="0"/>
      <w:marTop w:val="0"/>
      <w:marBottom w:val="0"/>
      <w:divBdr>
        <w:top w:val="none" w:sz="0" w:space="0" w:color="auto"/>
        <w:left w:val="none" w:sz="0" w:space="0" w:color="auto"/>
        <w:bottom w:val="none" w:sz="0" w:space="0" w:color="auto"/>
        <w:right w:val="none" w:sz="0" w:space="0" w:color="auto"/>
      </w:divBdr>
      <w:divsChild>
        <w:div w:id="1212185075">
          <w:marLeft w:val="547"/>
          <w:marRight w:val="0"/>
          <w:marTop w:val="0"/>
          <w:marBottom w:val="0"/>
          <w:divBdr>
            <w:top w:val="none" w:sz="0" w:space="0" w:color="auto"/>
            <w:left w:val="none" w:sz="0" w:space="0" w:color="auto"/>
            <w:bottom w:val="none" w:sz="0" w:space="0" w:color="auto"/>
            <w:right w:val="none" w:sz="0" w:space="0" w:color="auto"/>
          </w:divBdr>
        </w:div>
      </w:divsChild>
    </w:div>
    <w:div w:id="870722416">
      <w:bodyDiv w:val="1"/>
      <w:marLeft w:val="0"/>
      <w:marRight w:val="0"/>
      <w:marTop w:val="0"/>
      <w:marBottom w:val="0"/>
      <w:divBdr>
        <w:top w:val="none" w:sz="0" w:space="0" w:color="auto"/>
        <w:left w:val="none" w:sz="0" w:space="0" w:color="auto"/>
        <w:bottom w:val="none" w:sz="0" w:space="0" w:color="auto"/>
        <w:right w:val="none" w:sz="0" w:space="0" w:color="auto"/>
      </w:divBdr>
    </w:div>
    <w:div w:id="1440249996">
      <w:bodyDiv w:val="1"/>
      <w:marLeft w:val="0"/>
      <w:marRight w:val="0"/>
      <w:marTop w:val="0"/>
      <w:marBottom w:val="0"/>
      <w:divBdr>
        <w:top w:val="none" w:sz="0" w:space="0" w:color="auto"/>
        <w:left w:val="none" w:sz="0" w:space="0" w:color="auto"/>
        <w:bottom w:val="none" w:sz="0" w:space="0" w:color="auto"/>
        <w:right w:val="none" w:sz="0" w:space="0" w:color="auto"/>
      </w:divBdr>
    </w:div>
    <w:div w:id="1595094247">
      <w:bodyDiv w:val="1"/>
      <w:marLeft w:val="0"/>
      <w:marRight w:val="0"/>
      <w:marTop w:val="0"/>
      <w:marBottom w:val="0"/>
      <w:divBdr>
        <w:top w:val="none" w:sz="0" w:space="0" w:color="auto"/>
        <w:left w:val="none" w:sz="0" w:space="0" w:color="auto"/>
        <w:bottom w:val="none" w:sz="0" w:space="0" w:color="auto"/>
        <w:right w:val="none" w:sz="0" w:space="0" w:color="auto"/>
      </w:divBdr>
    </w:div>
    <w:div w:id="1638022969">
      <w:bodyDiv w:val="1"/>
      <w:marLeft w:val="0"/>
      <w:marRight w:val="0"/>
      <w:marTop w:val="0"/>
      <w:marBottom w:val="0"/>
      <w:divBdr>
        <w:top w:val="none" w:sz="0" w:space="0" w:color="auto"/>
        <w:left w:val="none" w:sz="0" w:space="0" w:color="auto"/>
        <w:bottom w:val="none" w:sz="0" w:space="0" w:color="auto"/>
        <w:right w:val="none" w:sz="0" w:space="0" w:color="auto"/>
      </w:divBdr>
      <w:divsChild>
        <w:div w:id="21732341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53</Words>
  <Characters>303</Characters>
  <Application>Microsoft Office Word</Application>
  <DocSecurity>0</DocSecurity>
  <Lines>2</Lines>
  <Paragraphs>1</Paragraphs>
  <ScaleCrop>false</ScaleCrop>
  <Company>HV</Company>
  <LinksUpToDate>false</LinksUpToDate>
  <CharactersWithSpaces>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Bertram QI</dc:creator>
  <cp:keywords/>
  <dc:description/>
  <cp:lastModifiedBy>DELL</cp:lastModifiedBy>
  <cp:revision>5</cp:revision>
  <dcterms:created xsi:type="dcterms:W3CDTF">2025-11-09T02:52:00Z</dcterms:created>
  <dcterms:modified xsi:type="dcterms:W3CDTF">2025-11-13T01:43:00Z</dcterms:modified>
</cp:coreProperties>
</file>